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3877AC">
        <w:rPr>
          <w:b/>
          <w:u w:val="single"/>
        </w:rPr>
        <w:t>Year 3</w:t>
      </w:r>
    </w:p>
    <w:p w:rsidR="00F4286D" w:rsidRPr="00BA2B70"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BA2B70" w:rsidRPr="00BA2B70" w:rsidRDefault="00B55832">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 “The Twelve Labours of Heracles”.</w:t>
            </w:r>
          </w:p>
          <w:p w:rsidR="00FE49AE" w:rsidRDefault="00FE49AE" w:rsidP="00FE49AE"/>
          <w:p w:rsidR="00A01EAC" w:rsidRDefault="00A01EAC" w:rsidP="00FE49AE">
            <w:pPr>
              <w:pStyle w:val="ListParagraph"/>
              <w:numPr>
                <w:ilvl w:val="0"/>
                <w:numId w:val="15"/>
              </w:numPr>
            </w:pPr>
            <w:r>
              <w:t>A written</w:t>
            </w:r>
            <w:r w:rsidR="00500D02">
              <w:t xml:space="preserve"> version of the story can be found at</w:t>
            </w:r>
          </w:p>
          <w:p w:rsidR="00500D02" w:rsidRDefault="00500D02" w:rsidP="00A01EAC">
            <w:pPr>
              <w:pStyle w:val="ListParagraph"/>
            </w:pPr>
            <w:r>
              <w:t xml:space="preserve">  </w:t>
            </w:r>
            <w:hyperlink r:id="rId11" w:history="1">
              <w:r w:rsidR="00A01EAC" w:rsidRPr="00744B4A">
                <w:rPr>
                  <w:rStyle w:val="Hyperlink"/>
                </w:rPr>
                <w:t>https://www.ducksters.com/history/ancient_greece/hercules.php</w:t>
              </w:r>
            </w:hyperlink>
            <w:r w:rsidR="00A01EAC">
              <w:t xml:space="preserve"> </w:t>
            </w:r>
          </w:p>
          <w:p w:rsidR="00A01EAC" w:rsidRDefault="00A01EAC" w:rsidP="00A01EAC">
            <w:pPr>
              <w:pStyle w:val="ListParagraph"/>
            </w:pPr>
            <w:proofErr w:type="gramStart"/>
            <w:r>
              <w:t>with</w:t>
            </w:r>
            <w:proofErr w:type="gramEnd"/>
            <w:r>
              <w:t xml:space="preserve"> a quiz at the end to do. </w:t>
            </w:r>
          </w:p>
          <w:p w:rsidR="00500D02" w:rsidRDefault="00A01EAC" w:rsidP="00500D02">
            <w:pPr>
              <w:pStyle w:val="ListParagraph"/>
            </w:pPr>
            <w:r>
              <w:t>An animated</w:t>
            </w:r>
            <w:r w:rsidR="00500D02">
              <w:t xml:space="preserve"> version can be found here </w:t>
            </w:r>
          </w:p>
          <w:p w:rsidR="00A01EAC" w:rsidRDefault="006E1BF7" w:rsidP="00500D02">
            <w:pPr>
              <w:pStyle w:val="ListParagraph"/>
            </w:pPr>
            <w:hyperlink r:id="rId12" w:history="1">
              <w:r>
                <w:rPr>
                  <w:rStyle w:val="Hyperlink"/>
                </w:rPr>
                <w:t>https://www.youtube.com/watch?v=wbiQU4ztF5k</w:t>
              </w:r>
            </w:hyperlink>
            <w:r>
              <w:t xml:space="preserve"> </w:t>
            </w:r>
            <w:r w:rsidR="00361FE2">
              <w:t>(Part 1)</w:t>
            </w:r>
            <w:r>
              <w:t xml:space="preserve">   and </w:t>
            </w:r>
          </w:p>
          <w:p w:rsidR="006E1BF7" w:rsidRDefault="006E1BF7" w:rsidP="00500D02">
            <w:pPr>
              <w:pStyle w:val="ListParagraph"/>
            </w:pPr>
            <w:hyperlink r:id="rId13" w:history="1">
              <w:r>
                <w:rPr>
                  <w:rStyle w:val="Hyperlink"/>
                </w:rPr>
                <w:t>https://www.youtube.com/watch?v=Z2syKO_ozT4</w:t>
              </w:r>
            </w:hyperlink>
            <w:r w:rsidR="00361FE2">
              <w:t xml:space="preserve">  (Part 2)</w:t>
            </w:r>
          </w:p>
          <w:p w:rsidR="00500D02" w:rsidRDefault="00500D02" w:rsidP="00500D02">
            <w:pPr>
              <w:pStyle w:val="ListParagraph"/>
            </w:pPr>
          </w:p>
          <w:p w:rsidR="00500D02" w:rsidRDefault="00500D02" w:rsidP="00500D02">
            <w:pPr>
              <w:pStyle w:val="ListParagraph"/>
            </w:pPr>
            <w:r>
              <w:t>Children can read/watch the story. What did they enjoy about it? What do they think th</w:t>
            </w:r>
            <w:r w:rsidR="00A01EAC">
              <w:t>e qualities of Heracles are? Did he just rely on his strength to complete the tasks or did he have to use his brain as well?</w:t>
            </w:r>
          </w:p>
          <w:p w:rsidR="00A01EAC" w:rsidRDefault="00A01EAC" w:rsidP="00500D02">
            <w:pPr>
              <w:pStyle w:val="ListParagraph"/>
              <w:numPr>
                <w:ilvl w:val="0"/>
                <w:numId w:val="15"/>
              </w:numPr>
            </w:pPr>
            <w:r>
              <w:t>Something to think about: if Heracles was given another task to do, what would it be? How would he carry out this task?</w:t>
            </w:r>
          </w:p>
          <w:p w:rsidR="00A01EAC" w:rsidRDefault="00500D02" w:rsidP="00A01EAC">
            <w:pPr>
              <w:pStyle w:val="ListParagraph"/>
              <w:numPr>
                <w:ilvl w:val="0"/>
                <w:numId w:val="15"/>
              </w:numPr>
            </w:pPr>
            <w:r>
              <w:t xml:space="preserve">Children could </w:t>
            </w:r>
            <w:r w:rsidR="00423E5F">
              <w:t xml:space="preserve">plan and then </w:t>
            </w:r>
            <w:r w:rsidR="00A01EAC">
              <w:t xml:space="preserve">write their own </w:t>
            </w:r>
            <w:r>
              <w:t xml:space="preserve">story </w:t>
            </w:r>
            <w:r w:rsidR="00A01EAC">
              <w:t>of how Her</w:t>
            </w:r>
            <w:r w:rsidR="006E1BF7">
              <w:t xml:space="preserve">acles completed his extra </w:t>
            </w:r>
            <w:proofErr w:type="gramStart"/>
            <w:r w:rsidR="006E1BF7">
              <w:t>task,</w:t>
            </w:r>
            <w:proofErr w:type="gramEnd"/>
            <w:r w:rsidR="006E1BF7">
              <w:t xml:space="preserve"> describing any creatures he had to encounter or defeat and where this took place.</w:t>
            </w:r>
          </w:p>
          <w:p w:rsidR="00A01EAC" w:rsidRDefault="00A01EAC" w:rsidP="00A01EAC">
            <w:pPr>
              <w:pStyle w:val="ListParagraph"/>
            </w:pPr>
            <w:r>
              <w:t>What amazing task did he have to perform?</w:t>
            </w:r>
          </w:p>
          <w:p w:rsidR="00A01EAC" w:rsidRDefault="00A01EAC" w:rsidP="00A01EAC">
            <w:pPr>
              <w:pStyle w:val="ListParagraph"/>
            </w:pPr>
            <w:r>
              <w:t>How did he complete this? Did he use his strength, his brains or both? Did anyone else help him?</w:t>
            </w:r>
          </w:p>
          <w:p w:rsidR="00A01EAC" w:rsidRDefault="00A01EAC" w:rsidP="00A01EAC">
            <w:pPr>
              <w:pStyle w:val="ListParagraph"/>
            </w:pPr>
            <w:r>
              <w:t>What was the king’s reaction when the task was complete?</w:t>
            </w:r>
          </w:p>
          <w:p w:rsidR="006E1BF7" w:rsidRDefault="006E1BF7" w:rsidP="00A01EAC">
            <w:pPr>
              <w:pStyle w:val="ListParagraph"/>
            </w:pPr>
            <w:r>
              <w:t>Children could include some illustrations to go with their story.</w:t>
            </w:r>
          </w:p>
          <w:p w:rsidR="006B4ED5" w:rsidRDefault="006B4ED5" w:rsidP="00500D02">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E8546C" w:rsidRDefault="008D49C9" w:rsidP="00DC26C3">
            <w:r>
              <w:t xml:space="preserve">Children </w:t>
            </w:r>
            <w:r w:rsidR="00B10816">
              <w:t xml:space="preserve">now </w:t>
            </w:r>
            <w:r>
              <w:t xml:space="preserve">have the opportunity to </w:t>
            </w:r>
            <w:r w:rsidR="00B10816">
              <w:t xml:space="preserve">begin </w:t>
            </w:r>
            <w:r>
              <w:t xml:space="preserve">learning </w:t>
            </w:r>
            <w:proofErr w:type="gramStart"/>
            <w:r w:rsidR="00B10816">
              <w:t>about  telling</w:t>
            </w:r>
            <w:proofErr w:type="gramEnd"/>
            <w:r w:rsidR="00B10816">
              <w:t xml:space="preserve"> the time</w:t>
            </w:r>
            <w:r>
              <w:t>.</w:t>
            </w:r>
          </w:p>
          <w:p w:rsidR="00716C93" w:rsidRDefault="00716C93" w:rsidP="00DC26C3">
            <w:r>
              <w:t>The wor</w:t>
            </w:r>
            <w:r w:rsidR="00B64D30">
              <w:t>k can be found in Textbook and W</w:t>
            </w:r>
            <w:r w:rsidR="006D435A">
              <w:t>orkbook 3</w:t>
            </w:r>
            <w:r w:rsidR="00B10816">
              <w:t>B Chapter 9</w:t>
            </w:r>
            <w:r w:rsidR="006D435A">
              <w:t xml:space="preserve"> on the Maths No Problem Website. </w:t>
            </w:r>
          </w:p>
          <w:p w:rsidR="00B10816" w:rsidRDefault="00B10816" w:rsidP="00DC26C3">
            <w:hyperlink r:id="rId14" w:history="1">
              <w:r>
                <w:rPr>
                  <w:rStyle w:val="Hyperlink"/>
                </w:rPr>
                <w:t>https://hub.mathsnoproblem.com/teacher-guides/england/textbook-3b</w:t>
              </w:r>
            </w:hyperlink>
          </w:p>
          <w:p w:rsidR="00B10816" w:rsidRDefault="00B10816" w:rsidP="00DC26C3">
            <w:hyperlink r:id="rId15" w:history="1">
              <w:r>
                <w:rPr>
                  <w:rStyle w:val="Hyperlink"/>
                </w:rPr>
                <w:t>https://hub.mathsnoproblem.com/teacher-guides/england/workbook-3b</w:t>
              </w:r>
            </w:hyperlink>
          </w:p>
          <w:p w:rsidR="005B2E6E" w:rsidRDefault="005B2E6E" w:rsidP="00DC26C3"/>
        </w:tc>
        <w:tc>
          <w:tcPr>
            <w:tcW w:w="8952" w:type="dxa"/>
          </w:tcPr>
          <w:p w:rsidR="00DB6475" w:rsidRDefault="00DB6475"/>
          <w:p w:rsidR="00B10816" w:rsidRDefault="00B10816" w:rsidP="000076E8">
            <w:pPr>
              <w:pStyle w:val="ListParagraph"/>
              <w:ind w:left="360"/>
            </w:pPr>
            <w:r>
              <w:t>Work on this begins with learning to tell the time - Chapter 9 Lessons 1-5</w:t>
            </w:r>
          </w:p>
          <w:p w:rsidR="00B10816" w:rsidRDefault="00B10816" w:rsidP="000076E8">
            <w:pPr>
              <w:pStyle w:val="ListParagraph"/>
              <w:ind w:left="360"/>
            </w:pPr>
          </w:p>
          <w:p w:rsidR="00B10816" w:rsidRDefault="00B10816" w:rsidP="000076E8">
            <w:pPr>
              <w:pStyle w:val="ListParagraph"/>
              <w:ind w:left="360"/>
            </w:pPr>
            <w:r>
              <w:t>Follow up work for each lesson is found in the work book Chapter 9 Worksheets 1-5</w:t>
            </w:r>
          </w:p>
          <w:p w:rsidR="00B10816" w:rsidRDefault="00B10816" w:rsidP="000076E8">
            <w:pPr>
              <w:pStyle w:val="ListParagraph"/>
              <w:ind w:left="360"/>
            </w:pPr>
          </w:p>
          <w:p w:rsidR="00B64D30" w:rsidRDefault="00B64D30" w:rsidP="000076E8">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DC26C3" w:rsidRDefault="00DC26C3" w:rsidP="00DC26C3">
            <w:pPr>
              <w:pStyle w:val="ListParagraph"/>
              <w:ind w:left="360"/>
            </w:pP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and start learning about how we hear sound.</w:t>
            </w:r>
          </w:p>
        </w:tc>
        <w:tc>
          <w:tcPr>
            <w:tcW w:w="8952" w:type="dxa"/>
          </w:tcPr>
          <w:p w:rsidR="00DB6475" w:rsidRDefault="00DB6475"/>
          <w:p w:rsidR="00B10816" w:rsidRDefault="00B10816" w:rsidP="00FA35F8">
            <w:pPr>
              <w:pStyle w:val="ListParagraph"/>
              <w:ind w:left="360"/>
            </w:pPr>
            <w:r>
              <w:t>This week children are thinking about the volume of sound and how sound travels through the air.</w:t>
            </w:r>
          </w:p>
          <w:p w:rsidR="00982607" w:rsidRDefault="00982607" w:rsidP="00FA35F8">
            <w:pPr>
              <w:pStyle w:val="ListParagraph"/>
              <w:ind w:left="360"/>
            </w:pPr>
            <w:r>
              <w:t>A useful clip about this can be found here</w:t>
            </w:r>
          </w:p>
          <w:p w:rsidR="00982607" w:rsidRDefault="00982607" w:rsidP="00FA35F8">
            <w:pPr>
              <w:pStyle w:val="ListParagraph"/>
              <w:ind w:left="360"/>
              <w:rPr>
                <w:rFonts w:ascii="Arial" w:hAnsi="Arial" w:cs="Arial"/>
                <w:color w:val="000000"/>
                <w:sz w:val="20"/>
                <w:szCs w:val="20"/>
              </w:rPr>
            </w:pPr>
            <w:r>
              <w:rPr>
                <w:rFonts w:ascii="Arial" w:hAnsi="Arial" w:cs="Arial"/>
                <w:color w:val="000000"/>
                <w:sz w:val="20"/>
                <w:szCs w:val="20"/>
              </w:rPr>
              <w:t xml:space="preserve"> </w:t>
            </w:r>
            <w:hyperlink r:id="rId16" w:history="1">
              <w:r w:rsidRPr="00744B4A">
                <w:rPr>
                  <w:rStyle w:val="Hyperlink"/>
                  <w:rFonts w:ascii="Arial" w:hAnsi="Arial" w:cs="Arial"/>
                  <w:sz w:val="20"/>
                  <w:szCs w:val="20"/>
                </w:rPr>
                <w:t>https://www.bbc.co.uk/bitesize/clips/ztwkjxs</w:t>
              </w:r>
            </w:hyperlink>
            <w:r>
              <w:rPr>
                <w:rFonts w:ascii="Arial" w:hAnsi="Arial" w:cs="Arial"/>
                <w:color w:val="000000"/>
                <w:sz w:val="20"/>
                <w:szCs w:val="20"/>
              </w:rPr>
              <w:t xml:space="preserve">  </w:t>
            </w:r>
          </w:p>
          <w:p w:rsidR="00982607" w:rsidRPr="00982607" w:rsidRDefault="00982607" w:rsidP="00FA35F8">
            <w:pPr>
              <w:pStyle w:val="ListParagraph"/>
              <w:ind w:left="360"/>
              <w:rPr>
                <w:sz w:val="20"/>
                <w:szCs w:val="20"/>
              </w:rPr>
            </w:pPr>
          </w:p>
          <w:p w:rsidR="00B10816" w:rsidRDefault="00B10816" w:rsidP="00FA35F8">
            <w:pPr>
              <w:pStyle w:val="ListParagraph"/>
              <w:ind w:left="360"/>
            </w:pPr>
            <w:r>
              <w:t>Children can experiment with making different sounds.</w:t>
            </w:r>
          </w:p>
          <w:p w:rsidR="00B10816" w:rsidRDefault="00B10816" w:rsidP="00FA35F8">
            <w:pPr>
              <w:pStyle w:val="ListParagraph"/>
              <w:ind w:left="360"/>
            </w:pPr>
            <w:r>
              <w:t>What makes a difference to the volume of the sounds they can hear?</w:t>
            </w:r>
          </w:p>
          <w:p w:rsidR="00B10816" w:rsidRDefault="00B10816" w:rsidP="00FA35F8">
            <w:pPr>
              <w:pStyle w:val="ListParagraph"/>
              <w:ind w:left="360"/>
            </w:pPr>
            <w:r>
              <w:t xml:space="preserve">Try out different things </w:t>
            </w:r>
            <w:proofErr w:type="spellStart"/>
            <w:r>
              <w:t>eg</w:t>
            </w:r>
            <w:proofErr w:type="spellEnd"/>
            <w:r>
              <w:t>: being closer or further away; making the sound more forcefully or less forcefully.</w:t>
            </w:r>
          </w:p>
          <w:p w:rsidR="00B10816" w:rsidRDefault="00B10816" w:rsidP="00FA35F8">
            <w:pPr>
              <w:pStyle w:val="ListParagraph"/>
              <w:ind w:left="360"/>
            </w:pPr>
            <w:r>
              <w:t xml:space="preserve">How does this affect the </w:t>
            </w:r>
            <w:r w:rsidR="00982607">
              <w:t>vibrations that travel through the air?</w:t>
            </w:r>
            <w:r>
              <w:t xml:space="preserve"> </w:t>
            </w:r>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about our awesome world in RE.</w:t>
            </w:r>
          </w:p>
          <w:p w:rsidR="00997E78" w:rsidRDefault="00997E78" w:rsidP="00FA35F8">
            <w:r>
              <w:t>There are so many wonderful and amazing things to see, hear and enjoy.</w:t>
            </w:r>
          </w:p>
        </w:tc>
        <w:tc>
          <w:tcPr>
            <w:tcW w:w="8952" w:type="dxa"/>
          </w:tcPr>
          <w:p w:rsidR="00982607" w:rsidRDefault="00982607" w:rsidP="00982607">
            <w:pPr>
              <w:pStyle w:val="ListParagraph"/>
              <w:ind w:left="408"/>
            </w:pPr>
            <w:r>
              <w:t>This week children should look at the Christian creation story. It is told beautifully here with words, music and lovely animations</w:t>
            </w:r>
          </w:p>
          <w:p w:rsidR="00982607" w:rsidRDefault="00982607" w:rsidP="00982607">
            <w:pPr>
              <w:pStyle w:val="ListParagraph"/>
              <w:ind w:left="408"/>
              <w:rPr>
                <w:sz w:val="20"/>
                <w:szCs w:val="20"/>
              </w:rPr>
            </w:pPr>
            <w:hyperlink r:id="rId17" w:history="1">
              <w:r w:rsidRPr="00982607">
                <w:rPr>
                  <w:rStyle w:val="Hyperlink"/>
                  <w:rFonts w:ascii="Arial" w:hAnsi="Arial" w:cs="Arial"/>
                  <w:color w:val="1155CC"/>
                  <w:sz w:val="20"/>
                  <w:szCs w:val="20"/>
                </w:rPr>
                <w:t>http://web.archive.org/web/20170701053914/http://kids4truth.com/Dyna/Creation/English.aspx</w:t>
              </w:r>
            </w:hyperlink>
          </w:p>
          <w:p w:rsidR="00135DDD" w:rsidRDefault="00135DDD" w:rsidP="00982607">
            <w:pPr>
              <w:pStyle w:val="ListParagraph"/>
              <w:ind w:left="408"/>
              <w:rPr>
                <w:sz w:val="20"/>
                <w:szCs w:val="20"/>
              </w:rPr>
            </w:pPr>
            <w:r>
              <w:rPr>
                <w:sz w:val="20"/>
                <w:szCs w:val="20"/>
              </w:rPr>
              <w:t xml:space="preserve">How did God create the world? </w:t>
            </w:r>
          </w:p>
          <w:p w:rsidR="00135DDD" w:rsidRDefault="00135DDD" w:rsidP="00982607">
            <w:pPr>
              <w:pStyle w:val="ListParagraph"/>
              <w:ind w:left="408"/>
              <w:rPr>
                <w:sz w:val="20"/>
                <w:szCs w:val="20"/>
              </w:rPr>
            </w:pPr>
            <w:r>
              <w:rPr>
                <w:sz w:val="20"/>
                <w:szCs w:val="20"/>
              </w:rPr>
              <w:t>What part of creation are children most thankful for?</w:t>
            </w:r>
          </w:p>
          <w:p w:rsidR="00135DDD" w:rsidRDefault="00135DDD" w:rsidP="00982607">
            <w:pPr>
              <w:pStyle w:val="ListParagraph"/>
              <w:ind w:left="408"/>
              <w:rPr>
                <w:sz w:val="20"/>
                <w:szCs w:val="20"/>
              </w:rPr>
            </w:pPr>
            <w:r>
              <w:rPr>
                <w:sz w:val="20"/>
                <w:szCs w:val="20"/>
              </w:rPr>
              <w:t>Why do they think that God was pleased with what he created?</w:t>
            </w:r>
          </w:p>
          <w:p w:rsidR="00982607" w:rsidRDefault="00982607" w:rsidP="00982607">
            <w:pPr>
              <w:pStyle w:val="ListParagraph"/>
              <w:ind w:left="408"/>
              <w:rPr>
                <w:sz w:val="20"/>
                <w:szCs w:val="20"/>
              </w:rPr>
            </w:pPr>
          </w:p>
          <w:p w:rsidR="00982607" w:rsidRDefault="00982607" w:rsidP="00982607">
            <w:pPr>
              <w:pStyle w:val="ListParagraph"/>
              <w:numPr>
                <w:ilvl w:val="0"/>
                <w:numId w:val="18"/>
              </w:numPr>
              <w:rPr>
                <w:sz w:val="20"/>
                <w:szCs w:val="20"/>
              </w:rPr>
            </w:pPr>
            <w:r>
              <w:rPr>
                <w:sz w:val="20"/>
                <w:szCs w:val="20"/>
              </w:rPr>
              <w:t>Children should write or draw</w:t>
            </w:r>
            <w:r w:rsidR="00DD0302">
              <w:rPr>
                <w:sz w:val="20"/>
                <w:szCs w:val="20"/>
              </w:rPr>
              <w:t xml:space="preserve"> the </w:t>
            </w:r>
            <w:r>
              <w:rPr>
                <w:sz w:val="20"/>
                <w:szCs w:val="20"/>
              </w:rPr>
              <w:t>thing</w:t>
            </w:r>
            <w:r w:rsidR="00DD0302">
              <w:rPr>
                <w:sz w:val="20"/>
                <w:szCs w:val="20"/>
              </w:rPr>
              <w:t>s that were</w:t>
            </w:r>
            <w:r>
              <w:rPr>
                <w:sz w:val="20"/>
                <w:szCs w:val="20"/>
              </w:rPr>
              <w:t xml:space="preserve"> created </w:t>
            </w:r>
            <w:r w:rsidR="00DD0302">
              <w:rPr>
                <w:sz w:val="20"/>
                <w:szCs w:val="20"/>
              </w:rPr>
              <w:t xml:space="preserve">by God on each day </w:t>
            </w:r>
            <w:r>
              <w:rPr>
                <w:sz w:val="20"/>
                <w:szCs w:val="20"/>
              </w:rPr>
              <w:t xml:space="preserve">on a separate piece of paper. Mix them up and then try to put them into the right order. </w:t>
            </w:r>
          </w:p>
          <w:p w:rsidR="00982607" w:rsidRDefault="00982607" w:rsidP="00982607">
            <w:pPr>
              <w:pStyle w:val="ListParagraph"/>
              <w:numPr>
                <w:ilvl w:val="0"/>
                <w:numId w:val="18"/>
              </w:numPr>
              <w:rPr>
                <w:sz w:val="20"/>
                <w:szCs w:val="20"/>
              </w:rPr>
            </w:pPr>
            <w:r>
              <w:rPr>
                <w:sz w:val="20"/>
                <w:szCs w:val="20"/>
              </w:rPr>
              <w:t xml:space="preserve">Think about the order that the world was created in. Would it have worked if the world had been created in any other order – for example, would it have worked if the animals had been created </w:t>
            </w:r>
            <w:r>
              <w:rPr>
                <w:sz w:val="20"/>
                <w:szCs w:val="20"/>
              </w:rPr>
              <w:lastRenderedPageBreak/>
              <w:t>first? Or if the land had been created before light and dark?</w:t>
            </w:r>
          </w:p>
          <w:p w:rsidR="00982607" w:rsidRDefault="00982607" w:rsidP="00982607">
            <w:pPr>
              <w:pStyle w:val="ListParagraph"/>
              <w:ind w:left="768"/>
              <w:rPr>
                <w:sz w:val="20"/>
                <w:szCs w:val="20"/>
              </w:rPr>
            </w:pPr>
            <w:r>
              <w:rPr>
                <w:sz w:val="20"/>
                <w:szCs w:val="20"/>
              </w:rPr>
              <w:t xml:space="preserve">Try reordering the things that were created and talk about this and encourage children to really think about whether the new order is a viable option or not. They might come up with a surprising discovery! </w:t>
            </w:r>
          </w:p>
          <w:p w:rsidR="00982607" w:rsidRPr="00982607" w:rsidRDefault="00982607" w:rsidP="00982607">
            <w:pPr>
              <w:pStyle w:val="ListParagraph"/>
              <w:ind w:left="408"/>
              <w:rPr>
                <w:sz w:val="20"/>
                <w:szCs w:val="20"/>
              </w:rPr>
            </w:pPr>
          </w:p>
        </w:tc>
      </w:tr>
      <w:tr w:rsidR="001A1B4A" w:rsidTr="004119E3">
        <w:tc>
          <w:tcPr>
            <w:tcW w:w="1391" w:type="dxa"/>
          </w:tcPr>
          <w:p w:rsidR="001A1B4A" w:rsidRDefault="001A1B4A">
            <w:r>
              <w:lastRenderedPageBreak/>
              <w:t>History</w:t>
            </w:r>
          </w:p>
        </w:tc>
        <w:tc>
          <w:tcPr>
            <w:tcW w:w="5108" w:type="dxa"/>
          </w:tcPr>
          <w:p w:rsidR="001A1B4A" w:rsidRDefault="001A1B4A" w:rsidP="00C66F49">
            <w:r>
              <w:t xml:space="preserve">We </w:t>
            </w:r>
            <w:r w:rsidR="00C66F49">
              <w:t xml:space="preserve">continue finding out exciting facts about </w:t>
            </w:r>
            <w:r w:rsidR="008023CD">
              <w:t xml:space="preserve">Ancient Greece, focusing on the two opposing city states that featured last week in The Battle of Marathon. </w:t>
            </w:r>
          </w:p>
        </w:tc>
        <w:tc>
          <w:tcPr>
            <w:tcW w:w="8952" w:type="dxa"/>
          </w:tcPr>
          <w:p w:rsidR="00ED514A" w:rsidRDefault="008023CD" w:rsidP="008023CD">
            <w:pPr>
              <w:pStyle w:val="ListParagraph"/>
              <w:numPr>
                <w:ilvl w:val="0"/>
                <w:numId w:val="17"/>
              </w:numPr>
            </w:pPr>
            <w:r>
              <w:t>Find out about life in Athens and Sparta. What was the same? What was different?</w:t>
            </w:r>
          </w:p>
          <w:p w:rsidR="004119E3" w:rsidRDefault="004119E3" w:rsidP="004119E3">
            <w:pPr>
              <w:pStyle w:val="ListParagraph"/>
            </w:pPr>
            <w:r>
              <w:t>A useful video can be found here</w:t>
            </w:r>
          </w:p>
          <w:p w:rsidR="004119E3" w:rsidRDefault="004119E3" w:rsidP="004119E3">
            <w:pPr>
              <w:pStyle w:val="ListParagraph"/>
            </w:pPr>
            <w:hyperlink r:id="rId18" w:history="1">
              <w:r>
                <w:rPr>
                  <w:rStyle w:val="Hyperlink"/>
                </w:rPr>
                <w:t>https://www.youtube.com/watch?v=9-aKfaPRw0Q</w:t>
              </w:r>
            </w:hyperlink>
          </w:p>
          <w:p w:rsidR="008023CD" w:rsidRDefault="008023CD" w:rsidP="008023CD">
            <w:pPr>
              <w:pStyle w:val="ListParagraph"/>
            </w:pPr>
            <w:proofErr w:type="gramStart"/>
            <w:r>
              <w:t>A useful</w:t>
            </w:r>
            <w:proofErr w:type="gramEnd"/>
            <w:r>
              <w:t xml:space="preserve"> information </w:t>
            </w:r>
            <w:proofErr w:type="spellStart"/>
            <w:r>
              <w:t>powerpoint</w:t>
            </w:r>
            <w:proofErr w:type="spellEnd"/>
            <w:r>
              <w:t xml:space="preserve"> is included</w:t>
            </w:r>
            <w:r w:rsidR="0021115D">
              <w:t xml:space="preserve"> in Y3/4 additional resources</w:t>
            </w:r>
            <w:r>
              <w:t xml:space="preserve">. </w:t>
            </w:r>
          </w:p>
          <w:p w:rsidR="008023CD" w:rsidRDefault="008023CD" w:rsidP="008023CD">
            <w:pPr>
              <w:pStyle w:val="ListParagraph"/>
              <w:numPr>
                <w:ilvl w:val="0"/>
                <w:numId w:val="17"/>
              </w:numPr>
            </w:pPr>
            <w:r>
              <w:t>Similarities and differences can be recorded on the additional sheet included</w:t>
            </w:r>
            <w:r w:rsidR="0021115D">
              <w:t xml:space="preserve"> in the additional resources</w:t>
            </w:r>
            <w:r>
              <w:t>.</w:t>
            </w:r>
          </w:p>
          <w:p w:rsidR="008023CD" w:rsidRDefault="008023CD" w:rsidP="008023CD">
            <w:pPr>
              <w:pStyle w:val="ListParagraph"/>
              <w:numPr>
                <w:ilvl w:val="0"/>
                <w:numId w:val="17"/>
              </w:numPr>
            </w:pPr>
            <w:r>
              <w:t>Children can talk about which city they would prefer to live in. Why would they prefer this?</w:t>
            </w:r>
          </w:p>
        </w:tc>
      </w:tr>
      <w:tr w:rsidR="00277F87" w:rsidTr="004119E3">
        <w:tc>
          <w:tcPr>
            <w:tcW w:w="1391" w:type="dxa"/>
          </w:tcPr>
          <w:p w:rsidR="00277F87" w:rsidRDefault="00277F87">
            <w:r>
              <w:t>Art</w:t>
            </w:r>
          </w:p>
        </w:tc>
        <w:tc>
          <w:tcPr>
            <w:tcW w:w="5108" w:type="dxa"/>
          </w:tcPr>
          <w:p w:rsidR="00277F87" w:rsidRDefault="00277F87" w:rsidP="00C66F49">
            <w:r>
              <w:t>Art this week is linked to the English work on “The Twelve Labours of Heracles”.</w:t>
            </w:r>
          </w:p>
        </w:tc>
        <w:tc>
          <w:tcPr>
            <w:tcW w:w="8952" w:type="dxa"/>
          </w:tcPr>
          <w:p w:rsidR="00277F87" w:rsidRDefault="00277F87" w:rsidP="00277F87">
            <w:pPr>
              <w:pStyle w:val="ListParagraph"/>
            </w:pPr>
            <w:r>
              <w:t xml:space="preserve">Thinking about the extra task that children have created for Heracles to complete, now they could design and </w:t>
            </w:r>
            <w:proofErr w:type="gramStart"/>
            <w:r>
              <w:t>make  a</w:t>
            </w:r>
            <w:proofErr w:type="gramEnd"/>
            <w:r>
              <w:t xml:space="preserve"> medal for Heracles to receive at the end of all his tasks.</w:t>
            </w:r>
          </w:p>
          <w:p w:rsidR="00277F87" w:rsidRDefault="00277F87" w:rsidP="00277F87">
            <w:pPr>
              <w:pStyle w:val="ListParagraph"/>
            </w:pPr>
            <w:r>
              <w:t>What shape should this medal be?</w:t>
            </w:r>
          </w:p>
          <w:p w:rsidR="00277F87" w:rsidRDefault="00277F87" w:rsidP="00277F87">
            <w:pPr>
              <w:pStyle w:val="ListParagraph"/>
            </w:pPr>
            <w:r>
              <w:t>What colour would be suitable? Should it be gold to recognise his great achievements?</w:t>
            </w:r>
          </w:p>
          <w:p w:rsidR="00277F87" w:rsidRDefault="00277F87" w:rsidP="00277F87">
            <w:pPr>
              <w:pStyle w:val="ListParagraph"/>
            </w:pPr>
            <w:r>
              <w:t xml:space="preserve">What design should go on the </w:t>
            </w:r>
            <w:proofErr w:type="gramStart"/>
            <w:r>
              <w:t>medal.</w:t>
            </w:r>
            <w:proofErr w:type="gramEnd"/>
            <w:r>
              <w:t xml:space="preserve"> Create a design for both the front and the back of the medal, considering any writing that should be included. </w:t>
            </w: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49464D" w:rsidP="00277F87">
            <w:pPr>
              <w:pStyle w:val="ListParagraph"/>
            </w:pPr>
            <w:r>
              <w:t xml:space="preserve">There are lots of </w:t>
            </w:r>
            <w:proofErr w:type="spellStart"/>
            <w:r>
              <w:t>ga,mes</w:t>
            </w:r>
            <w:proofErr w:type="spellEnd"/>
            <w:r>
              <w:t xml:space="preserve"> that can help children learn how to code at</w:t>
            </w:r>
          </w:p>
          <w:p w:rsidR="0049464D" w:rsidRDefault="0049464D" w:rsidP="00277F87">
            <w:pPr>
              <w:pStyle w:val="ListParagraph"/>
            </w:pPr>
            <w:hyperlink r:id="rId19" w:history="1">
              <w:r>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bookmarkStart w:id="0" w:name="_GoBack"/>
            <w:bookmarkEnd w:id="0"/>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0"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1"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lastRenderedPageBreak/>
              <w:t xml:space="preserve">There are activity cards available to complete different workouts without videos also available via </w:t>
            </w:r>
            <w:proofErr w:type="spellStart"/>
            <w:r>
              <w:t>Twinkl</w:t>
            </w:r>
            <w:proofErr w:type="spellEnd"/>
            <w:r>
              <w:t xml:space="preserve"> (</w:t>
            </w:r>
            <w:hyperlink r:id="rId22"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3"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6124A9" w:rsidP="00EB1EB2">
      <w:pPr>
        <w:pStyle w:val="ListParagraph"/>
        <w:numPr>
          <w:ilvl w:val="0"/>
          <w:numId w:val="9"/>
        </w:numPr>
      </w:pPr>
      <w:hyperlink r:id="rId24" w:history="1">
        <w:r w:rsidR="00EB1EB2">
          <w:rPr>
            <w:rStyle w:val="Hyperlink"/>
          </w:rPr>
          <w:t>https://www.twinkl.co.uk/</w:t>
        </w:r>
      </w:hyperlink>
    </w:p>
    <w:p w:rsidR="00EB1EB2" w:rsidRDefault="006124A9" w:rsidP="00EB1EB2">
      <w:pPr>
        <w:pStyle w:val="ListParagraph"/>
        <w:numPr>
          <w:ilvl w:val="0"/>
          <w:numId w:val="9"/>
        </w:numPr>
      </w:pPr>
      <w:hyperlink r:id="rId25" w:history="1">
        <w:r w:rsidR="00EB1EB2">
          <w:rPr>
            <w:rStyle w:val="Hyperlink"/>
          </w:rPr>
          <w:t>https://kids.classroomsecrets.co.uk/</w:t>
        </w:r>
      </w:hyperlink>
    </w:p>
    <w:p w:rsidR="00EB1EB2" w:rsidRDefault="006124A9" w:rsidP="00EB1EB2">
      <w:pPr>
        <w:pStyle w:val="ListParagraph"/>
        <w:numPr>
          <w:ilvl w:val="0"/>
          <w:numId w:val="9"/>
        </w:numPr>
      </w:pPr>
      <w:hyperlink r:id="rId26"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4">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2"/>
  </w:num>
  <w:num w:numId="3">
    <w:abstractNumId w:val="16"/>
  </w:num>
  <w:num w:numId="4">
    <w:abstractNumId w:val="1"/>
  </w:num>
  <w:num w:numId="5">
    <w:abstractNumId w:val="4"/>
  </w:num>
  <w:num w:numId="6">
    <w:abstractNumId w:val="5"/>
  </w:num>
  <w:num w:numId="7">
    <w:abstractNumId w:val="9"/>
  </w:num>
  <w:num w:numId="8">
    <w:abstractNumId w:val="14"/>
  </w:num>
  <w:num w:numId="9">
    <w:abstractNumId w:val="8"/>
  </w:num>
  <w:num w:numId="10">
    <w:abstractNumId w:val="11"/>
  </w:num>
  <w:num w:numId="11">
    <w:abstractNumId w:val="12"/>
  </w:num>
  <w:num w:numId="12">
    <w:abstractNumId w:val="6"/>
  </w:num>
  <w:num w:numId="13">
    <w:abstractNumId w:val="10"/>
  </w:num>
  <w:num w:numId="14">
    <w:abstractNumId w:val="7"/>
  </w:num>
  <w:num w:numId="15">
    <w:abstractNumId w:val="15"/>
  </w:num>
  <w:num w:numId="16">
    <w:abstractNumId w:val="13"/>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904"/>
    <w:rsid w:val="000F02E6"/>
    <w:rsid w:val="00123FFC"/>
    <w:rsid w:val="00135DDD"/>
    <w:rsid w:val="001455BC"/>
    <w:rsid w:val="00185620"/>
    <w:rsid w:val="001A1B4A"/>
    <w:rsid w:val="001B1E6A"/>
    <w:rsid w:val="001E06A3"/>
    <w:rsid w:val="0021115D"/>
    <w:rsid w:val="00221AC7"/>
    <w:rsid w:val="002473C6"/>
    <w:rsid w:val="00277F87"/>
    <w:rsid w:val="00284316"/>
    <w:rsid w:val="00297AA4"/>
    <w:rsid w:val="002A6824"/>
    <w:rsid w:val="002C0416"/>
    <w:rsid w:val="002C6820"/>
    <w:rsid w:val="002F25EA"/>
    <w:rsid w:val="00361FE2"/>
    <w:rsid w:val="003711F3"/>
    <w:rsid w:val="003877AC"/>
    <w:rsid w:val="004119E3"/>
    <w:rsid w:val="00412BBF"/>
    <w:rsid w:val="00423E5F"/>
    <w:rsid w:val="00430922"/>
    <w:rsid w:val="00445E18"/>
    <w:rsid w:val="0049464D"/>
    <w:rsid w:val="004F01AC"/>
    <w:rsid w:val="00500D02"/>
    <w:rsid w:val="00560C27"/>
    <w:rsid w:val="005B2E6E"/>
    <w:rsid w:val="005E3568"/>
    <w:rsid w:val="00617F3B"/>
    <w:rsid w:val="00620CDE"/>
    <w:rsid w:val="00674462"/>
    <w:rsid w:val="00676147"/>
    <w:rsid w:val="00686D6B"/>
    <w:rsid w:val="006B4ED5"/>
    <w:rsid w:val="006C0CC3"/>
    <w:rsid w:val="006C2C63"/>
    <w:rsid w:val="006D162B"/>
    <w:rsid w:val="006D435A"/>
    <w:rsid w:val="006E1BF7"/>
    <w:rsid w:val="0070657F"/>
    <w:rsid w:val="00712038"/>
    <w:rsid w:val="00716C93"/>
    <w:rsid w:val="008023CD"/>
    <w:rsid w:val="0083109C"/>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52E8B"/>
    <w:rsid w:val="00B55832"/>
    <w:rsid w:val="00B64D30"/>
    <w:rsid w:val="00BA2B70"/>
    <w:rsid w:val="00C510EF"/>
    <w:rsid w:val="00C66F49"/>
    <w:rsid w:val="00CE0004"/>
    <w:rsid w:val="00D26E2A"/>
    <w:rsid w:val="00D56AE8"/>
    <w:rsid w:val="00DB307A"/>
    <w:rsid w:val="00DB6475"/>
    <w:rsid w:val="00DC26C3"/>
    <w:rsid w:val="00DD0302"/>
    <w:rsid w:val="00DD05E6"/>
    <w:rsid w:val="00DE5FAB"/>
    <w:rsid w:val="00E10BC5"/>
    <w:rsid w:val="00E14BEC"/>
    <w:rsid w:val="00E17341"/>
    <w:rsid w:val="00E8546C"/>
    <w:rsid w:val="00EB1EB2"/>
    <w:rsid w:val="00ED514A"/>
    <w:rsid w:val="00EE2D7A"/>
    <w:rsid w:val="00EE64B0"/>
    <w:rsid w:val="00F05A58"/>
    <w:rsid w:val="00F3693C"/>
    <w:rsid w:val="00F4286D"/>
    <w:rsid w:val="00FA35F8"/>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www.youtube.com/watch?v=Z2syKO_ozT4" TargetMode="External"/><Relationship Id="rId18" Type="http://schemas.openxmlformats.org/officeDocument/2006/relationships/hyperlink" Target="https://www.youtube.com/watch?v=9-aKfaPRw0Q" TargetMode="External"/><Relationship Id="rId26" Type="http://schemas.openxmlformats.org/officeDocument/2006/relationships/hyperlink" Target="https://classroommagazines.scholastic.com/support/learnathome.html?caching" TargetMode="External"/><Relationship Id="rId3" Type="http://schemas.microsoft.com/office/2007/relationships/stylesWithEffects" Target="stylesWithEffects.xml"/><Relationship Id="rId21" Type="http://schemas.openxmlformats.org/officeDocument/2006/relationships/hyperlink" Target="https://www.youtube.com/channel/UC58aowNEXHHnflR_5YTtP4g" TargetMode="External"/><Relationship Id="rId7" Type="http://schemas.openxmlformats.org/officeDocument/2006/relationships/hyperlink" Target="http://spellingshed.com" TargetMode="External"/><Relationship Id="rId12" Type="http://schemas.openxmlformats.org/officeDocument/2006/relationships/hyperlink" Target="https://www.youtube.com/watch?v=wbiQU4ztF5k" TargetMode="External"/><Relationship Id="rId17" Type="http://schemas.openxmlformats.org/officeDocument/2006/relationships/hyperlink" Target="http://web.archive.org/web/20170701053914/http:/kids4truth.com/Dyna/Creation/English.aspx" TargetMode="External"/><Relationship Id="rId25" Type="http://schemas.openxmlformats.org/officeDocument/2006/relationships/hyperlink" Target="https://kids.classroomsecrets.co.uk/" TargetMode="External"/><Relationship Id="rId2" Type="http://schemas.openxmlformats.org/officeDocument/2006/relationships/styles" Target="styles.xml"/><Relationship Id="rId16" Type="http://schemas.openxmlformats.org/officeDocument/2006/relationships/hyperlink" Target="https://www.bbc.co.uk/bitesize/clips/ztwkjxs"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ducksters.com/history/ancient_greece/hercules.php" TargetMode="External"/><Relationship Id="rId24" Type="http://schemas.openxmlformats.org/officeDocument/2006/relationships/hyperlink" Target="https://www.twinkl.co.uk/" TargetMode="External"/><Relationship Id="rId5" Type="http://schemas.openxmlformats.org/officeDocument/2006/relationships/webSettings" Target="webSettings.xml"/><Relationship Id="rId15" Type="http://schemas.openxmlformats.org/officeDocument/2006/relationships/hyperlink" Target="https://hub.mathsnoproblem.com/teacher-guides/england/workbook-3b" TargetMode="External"/><Relationship Id="rId23" Type="http://schemas.openxmlformats.org/officeDocument/2006/relationships/hyperlink" Target="https://www.duolingo.com/" TargetMode="External"/><Relationship Id="rId28"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ynker.com/"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textbook-3b" TargetMode="External"/><Relationship Id="rId22" Type="http://schemas.openxmlformats.org/officeDocument/2006/relationships/hyperlink" Target="https://www.twinkl.co.uk/searc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2020-05-07T18:32:00Z</dcterms:created>
  <dcterms:modified xsi:type="dcterms:W3CDTF">2020-05-07T18:32:00Z</dcterms:modified>
</cp:coreProperties>
</file>